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23" w:rsidRDefault="009B1723" w:rsidP="009B1723">
      <w:pPr>
        <w:spacing w:after="0" w:line="240" w:lineRule="auto"/>
        <w:ind w:left="360"/>
      </w:pPr>
      <w:r>
        <w:t>Dagordning Årsmöte 2020-06-16</w:t>
      </w:r>
    </w:p>
    <w:p w:rsidR="009B1723" w:rsidRDefault="009B1723" w:rsidP="009B1723">
      <w:pPr>
        <w:spacing w:after="0" w:line="240" w:lineRule="auto"/>
        <w:ind w:left="360"/>
      </w:pPr>
    </w:p>
    <w:p w:rsidR="00C27845" w:rsidRDefault="00C27845" w:rsidP="009B1723">
      <w:pPr>
        <w:spacing w:after="0" w:line="240" w:lineRule="auto"/>
        <w:ind w:left="360"/>
      </w:pPr>
      <w:r>
        <w:t>Frågan om mötets behöriga utlysande.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Fastställande av dagordning.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mötesordförande.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mötessekreterare.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två justeringspersoner, tillika rösträknare.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Verksamhetsberättelse för det gångna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Revisorernas berättelse för det gångna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Fastställande av balansräkning.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Frågan om ansvarsfrihet för styrelsen för det gångna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Fastställande av antal styrelseledamöter och suppleanter.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föreningens ordförande för det kommande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föreningens kassör för det kommande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föreningens övriga styrelseledamöter och suppleanter för det kommande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två revisorer för det kommande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två revisorssuppleanter för de</w:t>
      </w:r>
      <w:r w:rsidR="004763C6">
        <w:t>t</w:t>
      </w:r>
      <w:r>
        <w:t xml:space="preserve"> kommande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Fastställande av medlemsavgiften.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Val av ordförande och två ledamöter att utgöra föreningens valberedning under det kommande verksamhetsåret.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Till mötet av styrelsen hänskjutna frågor.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Motioner från medlemmar som inkommit till styrelsen minst 14 dagar före mötet.</w:t>
      </w:r>
    </w:p>
    <w:p w:rsidR="00C27845" w:rsidRDefault="00C27845" w:rsidP="00202526">
      <w:pPr>
        <w:numPr>
          <w:ilvl w:val="0"/>
          <w:numId w:val="9"/>
        </w:numPr>
        <w:spacing w:after="0" w:line="240" w:lineRule="auto"/>
      </w:pPr>
      <w:r>
        <w:t>Övriga frågor, varom beslut ej kan fattas.</w:t>
      </w:r>
    </w:p>
    <w:p w:rsidR="00C27845" w:rsidRDefault="00C27845" w:rsidP="00C27845">
      <w:bookmarkStart w:id="0" w:name="_GoBack"/>
      <w:bookmarkEnd w:id="0"/>
    </w:p>
    <w:sectPr w:rsidR="00C27845" w:rsidSect="00E1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ennial LT Std 45 Light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SF UI Text">
    <w:altName w:val="Cambria"/>
    <w:panose1 w:val="020B0604020202020204"/>
    <w:charset w:val="00"/>
    <w:family w:val="roman"/>
    <w:notTrueType/>
    <w:pitch w:val="default"/>
  </w:font>
  <w:font w:name=".SFUIText-Regular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9D02352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AC84D11A"/>
    <w:lvl w:ilvl="0">
      <w:numFmt w:val="bullet"/>
      <w:lvlText w:val="*"/>
      <w:lvlJc w:val="left"/>
    </w:lvl>
  </w:abstractNum>
  <w:abstractNum w:abstractNumId="2" w15:restartNumberingAfterBreak="0">
    <w:nsid w:val="022E4030"/>
    <w:multiLevelType w:val="multilevel"/>
    <w:tmpl w:val="7F3ED7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71C696B"/>
    <w:multiLevelType w:val="multilevel"/>
    <w:tmpl w:val="19C02580"/>
    <w:lvl w:ilvl="0">
      <w:start w:val="1"/>
      <w:numFmt w:val="bullet"/>
      <w:lvlText w:val="-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4" w15:restartNumberingAfterBreak="0">
    <w:nsid w:val="0A7F4C47"/>
    <w:multiLevelType w:val="hybridMultilevel"/>
    <w:tmpl w:val="2A020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4ABF"/>
    <w:multiLevelType w:val="multilevel"/>
    <w:tmpl w:val="471EAED2"/>
    <w:lvl w:ilvl="0">
      <w:start w:val="1"/>
      <w:numFmt w:val="decimal"/>
      <w:pStyle w:val="Nr-Rubri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0CE614E7"/>
    <w:multiLevelType w:val="hybridMultilevel"/>
    <w:tmpl w:val="4D3209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04647"/>
    <w:multiLevelType w:val="hybridMultilevel"/>
    <w:tmpl w:val="91FAD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03C1"/>
    <w:multiLevelType w:val="hybridMultilevel"/>
    <w:tmpl w:val="7F428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F088A"/>
    <w:multiLevelType w:val="hybridMultilevel"/>
    <w:tmpl w:val="91F6F6B2"/>
    <w:lvl w:ilvl="0" w:tplc="D0F2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4B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82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C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80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0B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C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A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26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2C160E"/>
    <w:multiLevelType w:val="hybridMultilevel"/>
    <w:tmpl w:val="B70CB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166D7"/>
    <w:multiLevelType w:val="hybridMultilevel"/>
    <w:tmpl w:val="2EAE3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D0E56"/>
    <w:multiLevelType w:val="hybridMultilevel"/>
    <w:tmpl w:val="481CA8DC"/>
    <w:lvl w:ilvl="0" w:tplc="9942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21A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0D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4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6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4A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2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E9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2D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A26643A"/>
    <w:multiLevelType w:val="multilevel"/>
    <w:tmpl w:val="C04E23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1E600E8E"/>
    <w:multiLevelType w:val="hybridMultilevel"/>
    <w:tmpl w:val="398AB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86B48"/>
    <w:multiLevelType w:val="hybridMultilevel"/>
    <w:tmpl w:val="FF0AC810"/>
    <w:lvl w:ilvl="0" w:tplc="F802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7447"/>
    <w:multiLevelType w:val="hybridMultilevel"/>
    <w:tmpl w:val="32BE0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B625C"/>
    <w:multiLevelType w:val="hybridMultilevel"/>
    <w:tmpl w:val="3DA8E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E6CD9"/>
    <w:multiLevelType w:val="hybridMultilevel"/>
    <w:tmpl w:val="3E0E192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2A9B4540"/>
    <w:multiLevelType w:val="hybridMultilevel"/>
    <w:tmpl w:val="C15686C8"/>
    <w:lvl w:ilvl="0" w:tplc="34A4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8A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E5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A7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EC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C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E7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8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6B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672FD6"/>
    <w:multiLevelType w:val="hybridMultilevel"/>
    <w:tmpl w:val="ACBC3230"/>
    <w:lvl w:ilvl="0" w:tplc="B422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6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A8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2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4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CE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E4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A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34934D7"/>
    <w:multiLevelType w:val="multilevel"/>
    <w:tmpl w:val="D1006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55367B0"/>
    <w:multiLevelType w:val="hybridMultilevel"/>
    <w:tmpl w:val="675A6F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71DF1"/>
    <w:multiLevelType w:val="hybridMultilevel"/>
    <w:tmpl w:val="B13E12A6"/>
    <w:lvl w:ilvl="0" w:tplc="D1DC8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65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6C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85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0E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4C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C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8F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84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35364"/>
    <w:multiLevelType w:val="hybridMultilevel"/>
    <w:tmpl w:val="DEDC1B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50FD8"/>
    <w:multiLevelType w:val="hybridMultilevel"/>
    <w:tmpl w:val="0BAE6A04"/>
    <w:lvl w:ilvl="0" w:tplc="ADD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60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ED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AB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4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25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A4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85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8C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26A06"/>
    <w:multiLevelType w:val="hybridMultilevel"/>
    <w:tmpl w:val="5DDAF1AE"/>
    <w:lvl w:ilvl="0" w:tplc="4B2E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EE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6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A7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A7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88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AD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66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ED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D381EDF"/>
    <w:multiLevelType w:val="hybridMultilevel"/>
    <w:tmpl w:val="0C9C0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B5311"/>
    <w:multiLevelType w:val="hybridMultilevel"/>
    <w:tmpl w:val="0B6C9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31688"/>
    <w:multiLevelType w:val="multilevel"/>
    <w:tmpl w:val="09E4C5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8BA1B84"/>
    <w:multiLevelType w:val="hybridMultilevel"/>
    <w:tmpl w:val="B0A2E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83789"/>
    <w:multiLevelType w:val="hybridMultilevel"/>
    <w:tmpl w:val="650E44F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5AD86013"/>
    <w:multiLevelType w:val="hybridMultilevel"/>
    <w:tmpl w:val="12DAB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04D34"/>
    <w:multiLevelType w:val="hybridMultilevel"/>
    <w:tmpl w:val="FB824DD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68750F5A"/>
    <w:multiLevelType w:val="hybridMultilevel"/>
    <w:tmpl w:val="385EB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A7509"/>
    <w:multiLevelType w:val="hybridMultilevel"/>
    <w:tmpl w:val="32729E0A"/>
    <w:lvl w:ilvl="0" w:tplc="6E7A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0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83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A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E7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0B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8C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F4626"/>
    <w:multiLevelType w:val="hybridMultilevel"/>
    <w:tmpl w:val="A6045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00900"/>
    <w:multiLevelType w:val="hybridMultilevel"/>
    <w:tmpl w:val="ED4AC1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7094"/>
    <w:multiLevelType w:val="multilevel"/>
    <w:tmpl w:val="5F42023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 w15:restartNumberingAfterBreak="0">
    <w:nsid w:val="754D6236"/>
    <w:multiLevelType w:val="hybridMultilevel"/>
    <w:tmpl w:val="201644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C0AA5"/>
    <w:multiLevelType w:val="hybridMultilevel"/>
    <w:tmpl w:val="074412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23C73"/>
    <w:multiLevelType w:val="hybridMultilevel"/>
    <w:tmpl w:val="7DD282F8"/>
    <w:lvl w:ilvl="0" w:tplc="E7DC8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8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2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A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A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06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27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C3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CA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023C62"/>
    <w:multiLevelType w:val="hybridMultilevel"/>
    <w:tmpl w:val="6C00A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B7F8A"/>
    <w:multiLevelType w:val="hybridMultilevel"/>
    <w:tmpl w:val="6FB291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41F6"/>
    <w:multiLevelType w:val="hybridMultilevel"/>
    <w:tmpl w:val="09508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2"/>
  </w:num>
  <w:num w:numId="7">
    <w:abstractNumId w:val="15"/>
  </w:num>
  <w:num w:numId="8">
    <w:abstractNumId w:val="44"/>
  </w:num>
  <w:num w:numId="9">
    <w:abstractNumId w:val="24"/>
  </w:num>
  <w:num w:numId="10">
    <w:abstractNumId w:val="40"/>
  </w:num>
  <w:num w:numId="11">
    <w:abstractNumId w:val="9"/>
  </w:num>
  <w:num w:numId="12">
    <w:abstractNumId w:val="34"/>
  </w:num>
  <w:num w:numId="13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>
    <w:abstractNumId w:val="16"/>
  </w:num>
  <w:num w:numId="15">
    <w:abstractNumId w:val="32"/>
  </w:num>
  <w:num w:numId="16">
    <w:abstractNumId w:val="27"/>
  </w:num>
  <w:num w:numId="17">
    <w:abstractNumId w:val="18"/>
  </w:num>
  <w:num w:numId="18">
    <w:abstractNumId w:val="33"/>
  </w:num>
  <w:num w:numId="19">
    <w:abstractNumId w:val="31"/>
  </w:num>
  <w:num w:numId="20">
    <w:abstractNumId w:val="10"/>
  </w:num>
  <w:num w:numId="21">
    <w:abstractNumId w:val="43"/>
  </w:num>
  <w:num w:numId="22">
    <w:abstractNumId w:val="42"/>
  </w:num>
  <w:num w:numId="23">
    <w:abstractNumId w:val="30"/>
  </w:num>
  <w:num w:numId="24">
    <w:abstractNumId w:val="4"/>
  </w:num>
  <w:num w:numId="25">
    <w:abstractNumId w:val="7"/>
  </w:num>
  <w:num w:numId="26">
    <w:abstractNumId w:val="36"/>
  </w:num>
  <w:num w:numId="27">
    <w:abstractNumId w:val="37"/>
  </w:num>
  <w:num w:numId="28">
    <w:abstractNumId w:val="28"/>
  </w:num>
  <w:num w:numId="29">
    <w:abstractNumId w:val="21"/>
  </w:num>
  <w:num w:numId="30">
    <w:abstractNumId w:val="29"/>
  </w:num>
  <w:num w:numId="31">
    <w:abstractNumId w:val="2"/>
  </w:num>
  <w:num w:numId="32">
    <w:abstractNumId w:val="13"/>
  </w:num>
  <w:num w:numId="33">
    <w:abstractNumId w:val="12"/>
  </w:num>
  <w:num w:numId="34">
    <w:abstractNumId w:val="26"/>
  </w:num>
  <w:num w:numId="35">
    <w:abstractNumId w:val="25"/>
  </w:num>
  <w:num w:numId="36">
    <w:abstractNumId w:val="20"/>
  </w:num>
  <w:num w:numId="37">
    <w:abstractNumId w:val="38"/>
  </w:num>
  <w:num w:numId="38">
    <w:abstractNumId w:val="3"/>
  </w:num>
  <w:num w:numId="39">
    <w:abstractNumId w:val="23"/>
  </w:num>
  <w:num w:numId="40">
    <w:abstractNumId w:val="19"/>
  </w:num>
  <w:num w:numId="41">
    <w:abstractNumId w:val="35"/>
  </w:num>
  <w:num w:numId="42">
    <w:abstractNumId w:val="41"/>
  </w:num>
  <w:num w:numId="43">
    <w:abstractNumId w:val="39"/>
  </w:num>
  <w:num w:numId="44">
    <w:abstractNumId w:val="14"/>
  </w:num>
  <w:num w:numId="45">
    <w:abstractNumId w:val="6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78"/>
    <w:rsid w:val="00006221"/>
    <w:rsid w:val="00006B10"/>
    <w:rsid w:val="00011DE4"/>
    <w:rsid w:val="000178D7"/>
    <w:rsid w:val="00021BAB"/>
    <w:rsid w:val="000238D2"/>
    <w:rsid w:val="00026A93"/>
    <w:rsid w:val="00035CDC"/>
    <w:rsid w:val="00055833"/>
    <w:rsid w:val="00055C66"/>
    <w:rsid w:val="00055D42"/>
    <w:rsid w:val="000631CC"/>
    <w:rsid w:val="00071533"/>
    <w:rsid w:val="00074F19"/>
    <w:rsid w:val="00076FCF"/>
    <w:rsid w:val="000862BC"/>
    <w:rsid w:val="00090AE5"/>
    <w:rsid w:val="000911E4"/>
    <w:rsid w:val="000913B9"/>
    <w:rsid w:val="000933A0"/>
    <w:rsid w:val="00095B07"/>
    <w:rsid w:val="000962DD"/>
    <w:rsid w:val="00097C30"/>
    <w:rsid w:val="000A054F"/>
    <w:rsid w:val="000A2695"/>
    <w:rsid w:val="000B1D3B"/>
    <w:rsid w:val="000C074C"/>
    <w:rsid w:val="000C2F87"/>
    <w:rsid w:val="000C32C7"/>
    <w:rsid w:val="000D12E8"/>
    <w:rsid w:val="000D3EC4"/>
    <w:rsid w:val="000D5744"/>
    <w:rsid w:val="000D5D3E"/>
    <w:rsid w:val="000D668B"/>
    <w:rsid w:val="000D697F"/>
    <w:rsid w:val="000E499B"/>
    <w:rsid w:val="000E5BB8"/>
    <w:rsid w:val="000E5CEE"/>
    <w:rsid w:val="000F3C7E"/>
    <w:rsid w:val="0010375B"/>
    <w:rsid w:val="00115C1B"/>
    <w:rsid w:val="001174AE"/>
    <w:rsid w:val="00124127"/>
    <w:rsid w:val="00132D7D"/>
    <w:rsid w:val="00133C1D"/>
    <w:rsid w:val="00136A41"/>
    <w:rsid w:val="0014094C"/>
    <w:rsid w:val="00145E94"/>
    <w:rsid w:val="001506B1"/>
    <w:rsid w:val="00151269"/>
    <w:rsid w:val="001568AF"/>
    <w:rsid w:val="00156D78"/>
    <w:rsid w:val="0017209E"/>
    <w:rsid w:val="0017671E"/>
    <w:rsid w:val="00176C23"/>
    <w:rsid w:val="00182218"/>
    <w:rsid w:val="001911FD"/>
    <w:rsid w:val="001932FB"/>
    <w:rsid w:val="00194797"/>
    <w:rsid w:val="001A6FD3"/>
    <w:rsid w:val="001B75EA"/>
    <w:rsid w:val="001C3BA2"/>
    <w:rsid w:val="001C48D5"/>
    <w:rsid w:val="001D0704"/>
    <w:rsid w:val="001D23DA"/>
    <w:rsid w:val="001F1BAF"/>
    <w:rsid w:val="00202526"/>
    <w:rsid w:val="00210461"/>
    <w:rsid w:val="00211E20"/>
    <w:rsid w:val="00220AB7"/>
    <w:rsid w:val="0022233F"/>
    <w:rsid w:val="00222412"/>
    <w:rsid w:val="002224E6"/>
    <w:rsid w:val="00234274"/>
    <w:rsid w:val="00234ABE"/>
    <w:rsid w:val="00237CD3"/>
    <w:rsid w:val="0025061A"/>
    <w:rsid w:val="00251245"/>
    <w:rsid w:val="00255F50"/>
    <w:rsid w:val="00261A41"/>
    <w:rsid w:val="002626C4"/>
    <w:rsid w:val="00267036"/>
    <w:rsid w:val="00267BAB"/>
    <w:rsid w:val="00270C28"/>
    <w:rsid w:val="002731BD"/>
    <w:rsid w:val="002869BE"/>
    <w:rsid w:val="002873D2"/>
    <w:rsid w:val="00296361"/>
    <w:rsid w:val="0029644C"/>
    <w:rsid w:val="002A1845"/>
    <w:rsid w:val="002A5DB0"/>
    <w:rsid w:val="002B35ED"/>
    <w:rsid w:val="002B5679"/>
    <w:rsid w:val="002C312A"/>
    <w:rsid w:val="002D5D0E"/>
    <w:rsid w:val="002E00E9"/>
    <w:rsid w:val="002E4192"/>
    <w:rsid w:val="002E572A"/>
    <w:rsid w:val="002E5C3D"/>
    <w:rsid w:val="002F3314"/>
    <w:rsid w:val="00301981"/>
    <w:rsid w:val="00302E67"/>
    <w:rsid w:val="003044F2"/>
    <w:rsid w:val="00305549"/>
    <w:rsid w:val="00311C0C"/>
    <w:rsid w:val="003143EB"/>
    <w:rsid w:val="003150F5"/>
    <w:rsid w:val="00315AEC"/>
    <w:rsid w:val="00315D9C"/>
    <w:rsid w:val="0031744D"/>
    <w:rsid w:val="00320B16"/>
    <w:rsid w:val="00331562"/>
    <w:rsid w:val="00331C63"/>
    <w:rsid w:val="00336581"/>
    <w:rsid w:val="003406B5"/>
    <w:rsid w:val="00340A6A"/>
    <w:rsid w:val="00341E0F"/>
    <w:rsid w:val="003438DD"/>
    <w:rsid w:val="00343DA2"/>
    <w:rsid w:val="00363254"/>
    <w:rsid w:val="00363277"/>
    <w:rsid w:val="00364BEF"/>
    <w:rsid w:val="0037225B"/>
    <w:rsid w:val="00376029"/>
    <w:rsid w:val="00380531"/>
    <w:rsid w:val="00385488"/>
    <w:rsid w:val="0038550B"/>
    <w:rsid w:val="00385DD9"/>
    <w:rsid w:val="003869D3"/>
    <w:rsid w:val="00394791"/>
    <w:rsid w:val="0039483B"/>
    <w:rsid w:val="003962C1"/>
    <w:rsid w:val="003A06D5"/>
    <w:rsid w:val="003A4181"/>
    <w:rsid w:val="003A5C38"/>
    <w:rsid w:val="003B0428"/>
    <w:rsid w:val="003B4CAE"/>
    <w:rsid w:val="003D00EE"/>
    <w:rsid w:val="003F60BF"/>
    <w:rsid w:val="003F7CAC"/>
    <w:rsid w:val="00402FFA"/>
    <w:rsid w:val="00403086"/>
    <w:rsid w:val="00404F14"/>
    <w:rsid w:val="00417690"/>
    <w:rsid w:val="0042137D"/>
    <w:rsid w:val="00423482"/>
    <w:rsid w:val="00423DEF"/>
    <w:rsid w:val="004241F0"/>
    <w:rsid w:val="00427B58"/>
    <w:rsid w:val="00427DBD"/>
    <w:rsid w:val="0043020D"/>
    <w:rsid w:val="00434204"/>
    <w:rsid w:val="0043516A"/>
    <w:rsid w:val="00443776"/>
    <w:rsid w:val="00444A4C"/>
    <w:rsid w:val="00446433"/>
    <w:rsid w:val="00446D04"/>
    <w:rsid w:val="00446F5F"/>
    <w:rsid w:val="00450F80"/>
    <w:rsid w:val="00452997"/>
    <w:rsid w:val="00454877"/>
    <w:rsid w:val="0045529A"/>
    <w:rsid w:val="00461679"/>
    <w:rsid w:val="0046183F"/>
    <w:rsid w:val="0046252D"/>
    <w:rsid w:val="0046508F"/>
    <w:rsid w:val="00465099"/>
    <w:rsid w:val="00475BFC"/>
    <w:rsid w:val="004763C6"/>
    <w:rsid w:val="00485D60"/>
    <w:rsid w:val="004973B2"/>
    <w:rsid w:val="004A63A7"/>
    <w:rsid w:val="004B289F"/>
    <w:rsid w:val="004C17C6"/>
    <w:rsid w:val="004C3C4C"/>
    <w:rsid w:val="004C563A"/>
    <w:rsid w:val="004C74DB"/>
    <w:rsid w:val="004D21E4"/>
    <w:rsid w:val="004E4079"/>
    <w:rsid w:val="004F3B57"/>
    <w:rsid w:val="00507AC0"/>
    <w:rsid w:val="00513645"/>
    <w:rsid w:val="00516D6B"/>
    <w:rsid w:val="005246A3"/>
    <w:rsid w:val="00526428"/>
    <w:rsid w:val="005322A2"/>
    <w:rsid w:val="00532FF0"/>
    <w:rsid w:val="00533927"/>
    <w:rsid w:val="00540C00"/>
    <w:rsid w:val="0054269A"/>
    <w:rsid w:val="005428F2"/>
    <w:rsid w:val="005524A0"/>
    <w:rsid w:val="0055491A"/>
    <w:rsid w:val="005572AC"/>
    <w:rsid w:val="00560066"/>
    <w:rsid w:val="005610B8"/>
    <w:rsid w:val="00572CBB"/>
    <w:rsid w:val="00575934"/>
    <w:rsid w:val="00576584"/>
    <w:rsid w:val="00580A6D"/>
    <w:rsid w:val="005871E4"/>
    <w:rsid w:val="005A0DB2"/>
    <w:rsid w:val="005A463C"/>
    <w:rsid w:val="005A465D"/>
    <w:rsid w:val="005A5294"/>
    <w:rsid w:val="005B0D3F"/>
    <w:rsid w:val="005B1802"/>
    <w:rsid w:val="005B485B"/>
    <w:rsid w:val="005B7B00"/>
    <w:rsid w:val="005C28D5"/>
    <w:rsid w:val="005C3500"/>
    <w:rsid w:val="005C4DE8"/>
    <w:rsid w:val="005C61A9"/>
    <w:rsid w:val="005C67FB"/>
    <w:rsid w:val="005D3773"/>
    <w:rsid w:val="005D60A2"/>
    <w:rsid w:val="005D6942"/>
    <w:rsid w:val="005D7A19"/>
    <w:rsid w:val="005E7C87"/>
    <w:rsid w:val="005F6D86"/>
    <w:rsid w:val="0060692F"/>
    <w:rsid w:val="00607CD8"/>
    <w:rsid w:val="00610CCD"/>
    <w:rsid w:val="00611139"/>
    <w:rsid w:val="00635ACC"/>
    <w:rsid w:val="006613B3"/>
    <w:rsid w:val="006645FE"/>
    <w:rsid w:val="00666468"/>
    <w:rsid w:val="00666DD3"/>
    <w:rsid w:val="00670031"/>
    <w:rsid w:val="00671D8C"/>
    <w:rsid w:val="00682508"/>
    <w:rsid w:val="00690A91"/>
    <w:rsid w:val="006929C6"/>
    <w:rsid w:val="00693997"/>
    <w:rsid w:val="00693AD7"/>
    <w:rsid w:val="006944AA"/>
    <w:rsid w:val="0069641A"/>
    <w:rsid w:val="006A1290"/>
    <w:rsid w:val="006A7BEE"/>
    <w:rsid w:val="006B00F3"/>
    <w:rsid w:val="006B6119"/>
    <w:rsid w:val="006B7EE2"/>
    <w:rsid w:val="006C1EAE"/>
    <w:rsid w:val="006C2D54"/>
    <w:rsid w:val="006C7F2B"/>
    <w:rsid w:val="006F2F89"/>
    <w:rsid w:val="006F45F4"/>
    <w:rsid w:val="006F6B21"/>
    <w:rsid w:val="007079E5"/>
    <w:rsid w:val="00707C9B"/>
    <w:rsid w:val="00707DA8"/>
    <w:rsid w:val="00707DFE"/>
    <w:rsid w:val="00721E1B"/>
    <w:rsid w:val="00723419"/>
    <w:rsid w:val="00725439"/>
    <w:rsid w:val="00743BA2"/>
    <w:rsid w:val="00762335"/>
    <w:rsid w:val="00775B53"/>
    <w:rsid w:val="007766AE"/>
    <w:rsid w:val="00776BCD"/>
    <w:rsid w:val="00791FE9"/>
    <w:rsid w:val="007A15D0"/>
    <w:rsid w:val="007A329C"/>
    <w:rsid w:val="007A78A1"/>
    <w:rsid w:val="007B1EA2"/>
    <w:rsid w:val="007C1217"/>
    <w:rsid w:val="007C2CF4"/>
    <w:rsid w:val="007C7EA1"/>
    <w:rsid w:val="007D47E4"/>
    <w:rsid w:val="007D5BBB"/>
    <w:rsid w:val="007E61AC"/>
    <w:rsid w:val="007F6F94"/>
    <w:rsid w:val="007F7E5A"/>
    <w:rsid w:val="00807091"/>
    <w:rsid w:val="00810C83"/>
    <w:rsid w:val="00814DA1"/>
    <w:rsid w:val="00815E3E"/>
    <w:rsid w:val="00817B52"/>
    <w:rsid w:val="00820482"/>
    <w:rsid w:val="00822E46"/>
    <w:rsid w:val="008241B4"/>
    <w:rsid w:val="00827B82"/>
    <w:rsid w:val="00833AF6"/>
    <w:rsid w:val="00837C2A"/>
    <w:rsid w:val="00842D21"/>
    <w:rsid w:val="00843C93"/>
    <w:rsid w:val="00846633"/>
    <w:rsid w:val="00846EAF"/>
    <w:rsid w:val="00847246"/>
    <w:rsid w:val="008528FC"/>
    <w:rsid w:val="00854927"/>
    <w:rsid w:val="0085532D"/>
    <w:rsid w:val="00855E5E"/>
    <w:rsid w:val="008574A5"/>
    <w:rsid w:val="00861FDE"/>
    <w:rsid w:val="008677E0"/>
    <w:rsid w:val="00873259"/>
    <w:rsid w:val="00874047"/>
    <w:rsid w:val="008A317A"/>
    <w:rsid w:val="008A64ED"/>
    <w:rsid w:val="008B7378"/>
    <w:rsid w:val="008C4626"/>
    <w:rsid w:val="008C62A1"/>
    <w:rsid w:val="008C6B5C"/>
    <w:rsid w:val="008C775C"/>
    <w:rsid w:val="008D3C1E"/>
    <w:rsid w:val="008D3D1E"/>
    <w:rsid w:val="008D3F76"/>
    <w:rsid w:val="008D54F7"/>
    <w:rsid w:val="008D72ED"/>
    <w:rsid w:val="008D7373"/>
    <w:rsid w:val="008E19D7"/>
    <w:rsid w:val="008E3952"/>
    <w:rsid w:val="008E3DB0"/>
    <w:rsid w:val="008F229E"/>
    <w:rsid w:val="0090065A"/>
    <w:rsid w:val="00903038"/>
    <w:rsid w:val="0090313B"/>
    <w:rsid w:val="00904127"/>
    <w:rsid w:val="009102DC"/>
    <w:rsid w:val="009127A2"/>
    <w:rsid w:val="00914C3E"/>
    <w:rsid w:val="00916BE9"/>
    <w:rsid w:val="00922325"/>
    <w:rsid w:val="009255E9"/>
    <w:rsid w:val="00932148"/>
    <w:rsid w:val="00932A7E"/>
    <w:rsid w:val="009366ED"/>
    <w:rsid w:val="0093781B"/>
    <w:rsid w:val="00945DDF"/>
    <w:rsid w:val="00947A6F"/>
    <w:rsid w:val="00954806"/>
    <w:rsid w:val="00956F00"/>
    <w:rsid w:val="00957AF9"/>
    <w:rsid w:val="00957D59"/>
    <w:rsid w:val="009674C2"/>
    <w:rsid w:val="00971B4B"/>
    <w:rsid w:val="009726FA"/>
    <w:rsid w:val="009738D7"/>
    <w:rsid w:val="00973C1A"/>
    <w:rsid w:val="009744E9"/>
    <w:rsid w:val="00977074"/>
    <w:rsid w:val="00982F70"/>
    <w:rsid w:val="00983B0D"/>
    <w:rsid w:val="00986023"/>
    <w:rsid w:val="0098790E"/>
    <w:rsid w:val="00990F16"/>
    <w:rsid w:val="00995ADE"/>
    <w:rsid w:val="00997A76"/>
    <w:rsid w:val="009A0294"/>
    <w:rsid w:val="009A13AC"/>
    <w:rsid w:val="009A2EC8"/>
    <w:rsid w:val="009A42D6"/>
    <w:rsid w:val="009A4C23"/>
    <w:rsid w:val="009A5C74"/>
    <w:rsid w:val="009B1723"/>
    <w:rsid w:val="009B200A"/>
    <w:rsid w:val="009C11F6"/>
    <w:rsid w:val="009C1F05"/>
    <w:rsid w:val="009C40EC"/>
    <w:rsid w:val="009C5B9F"/>
    <w:rsid w:val="009D6D22"/>
    <w:rsid w:val="009E566B"/>
    <w:rsid w:val="009F7BEB"/>
    <w:rsid w:val="009F7E64"/>
    <w:rsid w:val="00A11EB8"/>
    <w:rsid w:val="00A1226E"/>
    <w:rsid w:val="00A13DBB"/>
    <w:rsid w:val="00A14F12"/>
    <w:rsid w:val="00A151F5"/>
    <w:rsid w:val="00A20078"/>
    <w:rsid w:val="00A24797"/>
    <w:rsid w:val="00A35998"/>
    <w:rsid w:val="00A4497D"/>
    <w:rsid w:val="00A46AEB"/>
    <w:rsid w:val="00A46B33"/>
    <w:rsid w:val="00A47C11"/>
    <w:rsid w:val="00A5090B"/>
    <w:rsid w:val="00A51D91"/>
    <w:rsid w:val="00A5271F"/>
    <w:rsid w:val="00A57780"/>
    <w:rsid w:val="00A577A5"/>
    <w:rsid w:val="00A70697"/>
    <w:rsid w:val="00A71BC3"/>
    <w:rsid w:val="00A762AB"/>
    <w:rsid w:val="00A76DD3"/>
    <w:rsid w:val="00A777AB"/>
    <w:rsid w:val="00A802A1"/>
    <w:rsid w:val="00A84722"/>
    <w:rsid w:val="00A97BA8"/>
    <w:rsid w:val="00AA2838"/>
    <w:rsid w:val="00AB14CB"/>
    <w:rsid w:val="00AB524E"/>
    <w:rsid w:val="00AB5D4A"/>
    <w:rsid w:val="00AC36B6"/>
    <w:rsid w:val="00AD1BAC"/>
    <w:rsid w:val="00AD520C"/>
    <w:rsid w:val="00AD5D77"/>
    <w:rsid w:val="00AE00BF"/>
    <w:rsid w:val="00AE3015"/>
    <w:rsid w:val="00AE420F"/>
    <w:rsid w:val="00AE4F71"/>
    <w:rsid w:val="00AE62EB"/>
    <w:rsid w:val="00AF2732"/>
    <w:rsid w:val="00AF6686"/>
    <w:rsid w:val="00AF6D4C"/>
    <w:rsid w:val="00B01A19"/>
    <w:rsid w:val="00B057B0"/>
    <w:rsid w:val="00B05C3C"/>
    <w:rsid w:val="00B06D02"/>
    <w:rsid w:val="00B07598"/>
    <w:rsid w:val="00B11A25"/>
    <w:rsid w:val="00B12288"/>
    <w:rsid w:val="00B236FB"/>
    <w:rsid w:val="00B249F7"/>
    <w:rsid w:val="00B264A4"/>
    <w:rsid w:val="00B33100"/>
    <w:rsid w:val="00B35ED6"/>
    <w:rsid w:val="00B3629D"/>
    <w:rsid w:val="00B36824"/>
    <w:rsid w:val="00B41071"/>
    <w:rsid w:val="00B41077"/>
    <w:rsid w:val="00B50BE8"/>
    <w:rsid w:val="00B5216E"/>
    <w:rsid w:val="00B5374F"/>
    <w:rsid w:val="00B556EF"/>
    <w:rsid w:val="00B6012D"/>
    <w:rsid w:val="00B662B5"/>
    <w:rsid w:val="00B7691F"/>
    <w:rsid w:val="00B82246"/>
    <w:rsid w:val="00BA07B7"/>
    <w:rsid w:val="00BA4FC1"/>
    <w:rsid w:val="00BB0120"/>
    <w:rsid w:val="00BC1031"/>
    <w:rsid w:val="00BC2166"/>
    <w:rsid w:val="00BC5E7B"/>
    <w:rsid w:val="00BC6F84"/>
    <w:rsid w:val="00BD3DB6"/>
    <w:rsid w:val="00BE1020"/>
    <w:rsid w:val="00BE2755"/>
    <w:rsid w:val="00BE5428"/>
    <w:rsid w:val="00BE7C74"/>
    <w:rsid w:val="00BF54C3"/>
    <w:rsid w:val="00BF5CA6"/>
    <w:rsid w:val="00BF7C47"/>
    <w:rsid w:val="00C016A5"/>
    <w:rsid w:val="00C15655"/>
    <w:rsid w:val="00C15736"/>
    <w:rsid w:val="00C15FB8"/>
    <w:rsid w:val="00C170F2"/>
    <w:rsid w:val="00C23090"/>
    <w:rsid w:val="00C27845"/>
    <w:rsid w:val="00C30CA9"/>
    <w:rsid w:val="00C32695"/>
    <w:rsid w:val="00C33697"/>
    <w:rsid w:val="00C36973"/>
    <w:rsid w:val="00C40C07"/>
    <w:rsid w:val="00C43FDE"/>
    <w:rsid w:val="00C5646C"/>
    <w:rsid w:val="00C611E6"/>
    <w:rsid w:val="00C67339"/>
    <w:rsid w:val="00C6770F"/>
    <w:rsid w:val="00C75B6E"/>
    <w:rsid w:val="00C807B9"/>
    <w:rsid w:val="00C838A7"/>
    <w:rsid w:val="00C83A91"/>
    <w:rsid w:val="00C84DD4"/>
    <w:rsid w:val="00C85D1B"/>
    <w:rsid w:val="00CA1375"/>
    <w:rsid w:val="00CA2311"/>
    <w:rsid w:val="00CA37C3"/>
    <w:rsid w:val="00CC3792"/>
    <w:rsid w:val="00CC511B"/>
    <w:rsid w:val="00CC631F"/>
    <w:rsid w:val="00CC7FD6"/>
    <w:rsid w:val="00CD1D7F"/>
    <w:rsid w:val="00CE539F"/>
    <w:rsid w:val="00CF7B48"/>
    <w:rsid w:val="00D17DED"/>
    <w:rsid w:val="00D20B43"/>
    <w:rsid w:val="00D20E3E"/>
    <w:rsid w:val="00D210D5"/>
    <w:rsid w:val="00D216CF"/>
    <w:rsid w:val="00D31D84"/>
    <w:rsid w:val="00D36E79"/>
    <w:rsid w:val="00D37E9F"/>
    <w:rsid w:val="00D53CA4"/>
    <w:rsid w:val="00D64BE7"/>
    <w:rsid w:val="00D732E7"/>
    <w:rsid w:val="00D73BDE"/>
    <w:rsid w:val="00D7456D"/>
    <w:rsid w:val="00D7716B"/>
    <w:rsid w:val="00D77322"/>
    <w:rsid w:val="00D801E1"/>
    <w:rsid w:val="00D909D5"/>
    <w:rsid w:val="00D963D6"/>
    <w:rsid w:val="00DA0C82"/>
    <w:rsid w:val="00DA1323"/>
    <w:rsid w:val="00DA1A0D"/>
    <w:rsid w:val="00DA2223"/>
    <w:rsid w:val="00DA246C"/>
    <w:rsid w:val="00DA39F1"/>
    <w:rsid w:val="00DB52FF"/>
    <w:rsid w:val="00DB573E"/>
    <w:rsid w:val="00DB5B54"/>
    <w:rsid w:val="00DC7083"/>
    <w:rsid w:val="00DD0C8F"/>
    <w:rsid w:val="00DD556B"/>
    <w:rsid w:val="00DD70F4"/>
    <w:rsid w:val="00DE0BB5"/>
    <w:rsid w:val="00DE0FB8"/>
    <w:rsid w:val="00DF0463"/>
    <w:rsid w:val="00DF3082"/>
    <w:rsid w:val="00DF47AC"/>
    <w:rsid w:val="00DF7DD5"/>
    <w:rsid w:val="00E018DA"/>
    <w:rsid w:val="00E042E1"/>
    <w:rsid w:val="00E052A8"/>
    <w:rsid w:val="00E1066C"/>
    <w:rsid w:val="00E11AD8"/>
    <w:rsid w:val="00E13B00"/>
    <w:rsid w:val="00E17142"/>
    <w:rsid w:val="00E3292D"/>
    <w:rsid w:val="00E33EFD"/>
    <w:rsid w:val="00E34D0A"/>
    <w:rsid w:val="00E37F14"/>
    <w:rsid w:val="00E45ED7"/>
    <w:rsid w:val="00E473B3"/>
    <w:rsid w:val="00E5555C"/>
    <w:rsid w:val="00E558E4"/>
    <w:rsid w:val="00E57C46"/>
    <w:rsid w:val="00E61C54"/>
    <w:rsid w:val="00E62D8A"/>
    <w:rsid w:val="00E72058"/>
    <w:rsid w:val="00E738E0"/>
    <w:rsid w:val="00E8021B"/>
    <w:rsid w:val="00E85472"/>
    <w:rsid w:val="00E8642D"/>
    <w:rsid w:val="00E972B4"/>
    <w:rsid w:val="00EA245E"/>
    <w:rsid w:val="00EA44C9"/>
    <w:rsid w:val="00EA52C4"/>
    <w:rsid w:val="00EB1E13"/>
    <w:rsid w:val="00EB6735"/>
    <w:rsid w:val="00EB6CB9"/>
    <w:rsid w:val="00EC3355"/>
    <w:rsid w:val="00EC7296"/>
    <w:rsid w:val="00ED2C6E"/>
    <w:rsid w:val="00ED4CE4"/>
    <w:rsid w:val="00ED60CC"/>
    <w:rsid w:val="00EE1182"/>
    <w:rsid w:val="00EE2FB0"/>
    <w:rsid w:val="00EE3B5A"/>
    <w:rsid w:val="00EE5D5A"/>
    <w:rsid w:val="00EF3BA2"/>
    <w:rsid w:val="00EF5347"/>
    <w:rsid w:val="00EF79C8"/>
    <w:rsid w:val="00EF7A74"/>
    <w:rsid w:val="00F0287A"/>
    <w:rsid w:val="00F03255"/>
    <w:rsid w:val="00F03BB9"/>
    <w:rsid w:val="00F05109"/>
    <w:rsid w:val="00F13528"/>
    <w:rsid w:val="00F27C38"/>
    <w:rsid w:val="00F359B8"/>
    <w:rsid w:val="00F406E6"/>
    <w:rsid w:val="00F411D2"/>
    <w:rsid w:val="00F5131A"/>
    <w:rsid w:val="00F53D64"/>
    <w:rsid w:val="00F54127"/>
    <w:rsid w:val="00F7313D"/>
    <w:rsid w:val="00F76E77"/>
    <w:rsid w:val="00F77DDC"/>
    <w:rsid w:val="00F92E20"/>
    <w:rsid w:val="00F9393B"/>
    <w:rsid w:val="00F97A7C"/>
    <w:rsid w:val="00FA4178"/>
    <w:rsid w:val="00FB20CF"/>
    <w:rsid w:val="00FB3239"/>
    <w:rsid w:val="00FB549B"/>
    <w:rsid w:val="00FC22C3"/>
    <w:rsid w:val="00FC6388"/>
    <w:rsid w:val="00FE0227"/>
    <w:rsid w:val="00FE1931"/>
    <w:rsid w:val="00FE498F"/>
    <w:rsid w:val="00FE72A1"/>
    <w:rsid w:val="00FF0D76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8504"/>
  <w15:docId w15:val="{37988718-2D7B-4DF0-8CA3-689CF47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D8"/>
  </w:style>
  <w:style w:type="paragraph" w:styleId="Rubrik1">
    <w:name w:val="heading 1"/>
    <w:basedOn w:val="Normal"/>
    <w:next w:val="Normal"/>
    <w:link w:val="Rubrik1Char"/>
    <w:qFormat/>
    <w:rsid w:val="009B2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B2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9B2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nhideWhenUsed/>
    <w:qFormat/>
    <w:rsid w:val="009B2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qFormat/>
    <w:rsid w:val="00DD0C8F"/>
    <w:pPr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/>
      <w:iCs/>
      <w:color w:val="000000"/>
      <w:sz w:val="26"/>
      <w:szCs w:val="26"/>
      <w:lang w:val="en-GB" w:eastAsia="en-US"/>
    </w:rPr>
  </w:style>
  <w:style w:type="paragraph" w:styleId="Rubrik6">
    <w:name w:val="heading 6"/>
    <w:basedOn w:val="Normal"/>
    <w:next w:val="Normal"/>
    <w:link w:val="Rubrik6Char"/>
    <w:qFormat/>
    <w:rsid w:val="00DD0C8F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lang w:val="en-GB" w:eastAsia="en-US"/>
    </w:rPr>
  </w:style>
  <w:style w:type="paragraph" w:styleId="Rubrik7">
    <w:name w:val="heading 7"/>
    <w:basedOn w:val="Normal"/>
    <w:next w:val="Normal"/>
    <w:link w:val="Rubrik7Char"/>
    <w:qFormat/>
    <w:rsid w:val="00DD0C8F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  <w:style w:type="paragraph" w:styleId="Rubrik8">
    <w:name w:val="heading 8"/>
    <w:basedOn w:val="Normal"/>
    <w:next w:val="Normal"/>
    <w:link w:val="Rubrik8Char"/>
    <w:qFormat/>
    <w:rsid w:val="00DD0C8F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GB" w:eastAsia="en-US"/>
    </w:rPr>
  </w:style>
  <w:style w:type="paragraph" w:styleId="Rubrik9">
    <w:name w:val="heading 9"/>
    <w:basedOn w:val="Normal"/>
    <w:next w:val="Normal"/>
    <w:link w:val="Rubrik9Char"/>
    <w:qFormat/>
    <w:rsid w:val="00DD0C8F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B7378"/>
  </w:style>
  <w:style w:type="character" w:customStyle="1" w:styleId="DatumChar">
    <w:name w:val="Datum Char"/>
    <w:basedOn w:val="Standardstycketeckensnitt"/>
    <w:link w:val="Datum"/>
    <w:uiPriority w:val="99"/>
    <w:semiHidden/>
    <w:rsid w:val="008B7378"/>
  </w:style>
  <w:style w:type="paragraph" w:styleId="Liststycke">
    <w:name w:val="List Paragraph"/>
    <w:basedOn w:val="Normal"/>
    <w:uiPriority w:val="34"/>
    <w:qFormat/>
    <w:rsid w:val="008B7378"/>
    <w:pPr>
      <w:ind w:left="720"/>
      <w:contextualSpacing/>
    </w:pPr>
  </w:style>
  <w:style w:type="table" w:styleId="Tabellrutnt">
    <w:name w:val="Table Grid"/>
    <w:basedOn w:val="Normaltabell"/>
    <w:uiPriority w:val="59"/>
    <w:rsid w:val="005B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9B200A"/>
    <w:pPr>
      <w:spacing w:before="160" w:after="0" w:line="300" w:lineRule="atLeast"/>
      <w:ind w:left="851"/>
    </w:pPr>
    <w:rPr>
      <w:rFonts w:ascii="Garamond" w:eastAsia="Times New Roman" w:hAnsi="Garamond" w:cs="Times New Roman"/>
      <w:sz w:val="24"/>
      <w:lang w:eastAsia="en-US"/>
    </w:rPr>
  </w:style>
  <w:style w:type="paragraph" w:customStyle="1" w:styleId="Nr-Rubrik1">
    <w:name w:val="Nr-Rubrik1"/>
    <w:basedOn w:val="Rubrik1"/>
    <w:next w:val="Liststycke"/>
    <w:rsid w:val="009B200A"/>
    <w:pPr>
      <w:keepLines w:val="0"/>
      <w:numPr>
        <w:numId w:val="3"/>
      </w:numPr>
      <w:spacing w:before="320" w:line="300" w:lineRule="atLeast"/>
    </w:pPr>
    <w:rPr>
      <w:rFonts w:ascii="Century Gothic" w:eastAsia="Times New Roman" w:hAnsi="Century Gothic" w:cs="Arial"/>
      <w:b w:val="0"/>
      <w:bCs w:val="0"/>
      <w:color w:val="auto"/>
      <w:sz w:val="24"/>
      <w:szCs w:val="24"/>
      <w:lang w:eastAsia="en-US"/>
    </w:rPr>
  </w:style>
  <w:style w:type="paragraph" w:customStyle="1" w:styleId="Nr-Rubrik2">
    <w:name w:val="Nr-Rubrik2"/>
    <w:basedOn w:val="Rubrik2"/>
    <w:next w:val="Normaltindrag"/>
    <w:rsid w:val="009B200A"/>
    <w:pPr>
      <w:keepLines w:val="0"/>
      <w:numPr>
        <w:ilvl w:val="1"/>
        <w:numId w:val="3"/>
      </w:numPr>
      <w:spacing w:before="280" w:line="300" w:lineRule="atLeast"/>
    </w:pPr>
    <w:rPr>
      <w:rFonts w:ascii="Century Gothic" w:eastAsia="Times New Roman" w:hAnsi="Century Gothic" w:cs="Arial"/>
      <w:b w:val="0"/>
      <w:bCs w:val="0"/>
      <w:color w:val="auto"/>
      <w:sz w:val="22"/>
      <w:szCs w:val="20"/>
      <w:lang w:eastAsia="en-US"/>
    </w:rPr>
  </w:style>
  <w:style w:type="paragraph" w:customStyle="1" w:styleId="Nr-Rubrik3">
    <w:name w:val="Nr-Rubrik3"/>
    <w:basedOn w:val="Rubrik3"/>
    <w:next w:val="Normaltindrag"/>
    <w:rsid w:val="009B200A"/>
    <w:pPr>
      <w:keepLines w:val="0"/>
      <w:numPr>
        <w:ilvl w:val="2"/>
        <w:numId w:val="3"/>
      </w:numPr>
      <w:spacing w:before="240" w:line="300" w:lineRule="atLeast"/>
    </w:pPr>
    <w:rPr>
      <w:rFonts w:ascii="Century Gothic" w:eastAsia="Times New Roman" w:hAnsi="Century Gothic" w:cs="Arial"/>
      <w:b w:val="0"/>
      <w:bCs w:val="0"/>
      <w:iCs/>
      <w:color w:val="auto"/>
      <w:sz w:val="20"/>
      <w:szCs w:val="20"/>
      <w:lang w:eastAsia="en-US"/>
    </w:rPr>
  </w:style>
  <w:style w:type="paragraph" w:styleId="Numreradlista2">
    <w:name w:val="List Number 2"/>
    <w:basedOn w:val="Normal"/>
    <w:rsid w:val="009B200A"/>
    <w:pPr>
      <w:numPr>
        <w:numId w:val="4"/>
      </w:numPr>
      <w:spacing w:before="160" w:after="0" w:line="300" w:lineRule="atLeast"/>
    </w:pPr>
    <w:rPr>
      <w:rFonts w:ascii="Garamond" w:eastAsia="Times New Roman" w:hAnsi="Garamond" w:cs="Times New Roman"/>
      <w:sz w:val="24"/>
      <w:lang w:eastAsia="en-US"/>
    </w:rPr>
  </w:style>
  <w:style w:type="paragraph" w:customStyle="1" w:styleId="SNR-Rubrik4">
    <w:name w:val="SNR-Rubrik4"/>
    <w:basedOn w:val="Rubrik4"/>
    <w:next w:val="Normaltindrag"/>
    <w:semiHidden/>
    <w:rsid w:val="009B200A"/>
    <w:pPr>
      <w:keepLines w:val="0"/>
      <w:numPr>
        <w:ilvl w:val="3"/>
        <w:numId w:val="3"/>
      </w:numPr>
      <w:spacing w:before="160" w:after="480" w:line="300" w:lineRule="atLeast"/>
    </w:pPr>
    <w:rPr>
      <w:rFonts w:ascii="Garamond" w:eastAsia="Times New Roman" w:hAnsi="Garamond" w:cs="Times New Roman"/>
      <w:b w:val="0"/>
      <w:bCs w:val="0"/>
      <w:i w:val="0"/>
      <w:iCs w:val="0"/>
      <w:color w:val="auto"/>
      <w:sz w:val="24"/>
      <w:lang w:eastAsia="en-US"/>
    </w:rPr>
  </w:style>
  <w:style w:type="paragraph" w:customStyle="1" w:styleId="Dokumentrubrik">
    <w:name w:val="Dokumentrubrik"/>
    <w:basedOn w:val="Normal"/>
    <w:next w:val="Normal"/>
    <w:rsid w:val="009B200A"/>
    <w:pPr>
      <w:keepNext/>
      <w:widowControl w:val="0"/>
      <w:spacing w:before="160" w:after="240" w:line="300" w:lineRule="atLeast"/>
    </w:pPr>
    <w:rPr>
      <w:rFonts w:ascii="Century Gothic" w:eastAsia="Times New Roman" w:hAnsi="Century Gothic" w:cs="Times New Roman"/>
      <w:caps/>
      <w:sz w:val="24"/>
      <w:lang w:eastAsia="en-US"/>
    </w:rPr>
  </w:style>
  <w:style w:type="paragraph" w:customStyle="1" w:styleId="Styckenr11">
    <w:name w:val="Styckenr 1.1"/>
    <w:basedOn w:val="Nr-Rubrik2"/>
    <w:next w:val="Normaltindrag"/>
    <w:rsid w:val="009B200A"/>
    <w:pPr>
      <w:keepNext w:val="0"/>
      <w:spacing w:before="160"/>
    </w:pPr>
    <w:rPr>
      <w:rFonts w:ascii="Garamond" w:hAnsi="Garamond"/>
      <w:sz w:val="24"/>
      <w:szCs w:val="22"/>
    </w:rPr>
  </w:style>
  <w:style w:type="character" w:styleId="Hyperlnk">
    <w:name w:val="Hyperlink"/>
    <w:uiPriority w:val="99"/>
    <w:rsid w:val="009B200A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9B2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9B2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9B2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rsid w:val="009B2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41B4"/>
    <w:rPr>
      <w:rFonts w:ascii="Tahoma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rsid w:val="00DD0C8F"/>
    <w:rPr>
      <w:rFonts w:ascii="Arial" w:eastAsia="Times New Roman" w:hAnsi="Arial" w:cs="Times New Roman"/>
      <w:b/>
      <w:bCs/>
      <w:i/>
      <w:iCs/>
      <w:color w:val="000000"/>
      <w:sz w:val="26"/>
      <w:szCs w:val="26"/>
      <w:lang w:val="en-GB" w:eastAsia="en-US"/>
    </w:rPr>
  </w:style>
  <w:style w:type="character" w:customStyle="1" w:styleId="Rubrik6Char">
    <w:name w:val="Rubrik 6 Char"/>
    <w:basedOn w:val="Standardstycketeckensnitt"/>
    <w:link w:val="Rubrik6"/>
    <w:rsid w:val="00DD0C8F"/>
    <w:rPr>
      <w:rFonts w:ascii="Times New Roman" w:eastAsia="Times New Roman" w:hAnsi="Times New Roman" w:cs="Times New Roman"/>
      <w:b/>
      <w:bCs/>
      <w:color w:val="000000"/>
      <w:lang w:val="en-GB" w:eastAsia="en-US"/>
    </w:rPr>
  </w:style>
  <w:style w:type="character" w:customStyle="1" w:styleId="Rubrik7Char">
    <w:name w:val="Rubrik 7 Char"/>
    <w:basedOn w:val="Standardstycketeckensnitt"/>
    <w:link w:val="Rubrik7"/>
    <w:rsid w:val="00DD0C8F"/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  <w:style w:type="character" w:customStyle="1" w:styleId="Rubrik8Char">
    <w:name w:val="Rubrik 8 Char"/>
    <w:basedOn w:val="Standardstycketeckensnitt"/>
    <w:link w:val="Rubrik8"/>
    <w:rsid w:val="00DD0C8F"/>
    <w:rPr>
      <w:rFonts w:ascii="Times New Roman" w:eastAsia="Times New Roman" w:hAnsi="Times New Roman" w:cs="Times New Roman"/>
      <w:i/>
      <w:iCs/>
      <w:color w:val="000000"/>
      <w:sz w:val="24"/>
      <w:szCs w:val="24"/>
      <w:lang w:val="en-GB" w:eastAsia="en-US"/>
    </w:rPr>
  </w:style>
  <w:style w:type="character" w:customStyle="1" w:styleId="Rubrik9Char">
    <w:name w:val="Rubrik 9 Char"/>
    <w:basedOn w:val="Standardstycketeckensnitt"/>
    <w:link w:val="Rubrik9"/>
    <w:rsid w:val="00DD0C8F"/>
    <w:rPr>
      <w:rFonts w:ascii="Arial" w:eastAsia="Times New Roman" w:hAnsi="Arial" w:cs="Arial"/>
      <w:color w:val="000000"/>
      <w:lang w:val="en-GB" w:eastAsia="en-US"/>
    </w:rPr>
  </w:style>
  <w:style w:type="paragraph" w:styleId="Ingetavstnd">
    <w:name w:val="No Spacing"/>
    <w:link w:val="IngetavstndChar"/>
    <w:uiPriority w:val="1"/>
    <w:qFormat/>
    <w:rsid w:val="00843C93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43C93"/>
    <w:rPr>
      <w:rFonts w:ascii="Arial" w:eastAsia="Times New Roman" w:hAnsi="Arial" w:cs="Times New Roman"/>
      <w:lang w:val="en-US" w:eastAsia="en-US"/>
    </w:rPr>
  </w:style>
  <w:style w:type="paragraph" w:customStyle="1" w:styleId="UmUNormal">
    <w:name w:val="UmU Normal"/>
    <w:basedOn w:val="Normal"/>
    <w:qFormat/>
    <w:rsid w:val="00843C93"/>
    <w:pPr>
      <w:spacing w:after="260" w:line="260" w:lineRule="exact"/>
    </w:pPr>
    <w:rPr>
      <w:rFonts w:ascii="Georgia" w:eastAsia="Times New Roman" w:hAnsi="Georgia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43C9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000000"/>
      <w:szCs w:val="20"/>
      <w:lang w:val="en-GB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43C93"/>
    <w:rPr>
      <w:rFonts w:ascii="Arial" w:eastAsia="Times New Roman" w:hAnsi="Arial" w:cs="Times New Roman"/>
      <w:color w:val="000000"/>
      <w:szCs w:val="20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843C9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000000"/>
      <w:szCs w:val="20"/>
      <w:lang w:val="en-GB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43C93"/>
    <w:rPr>
      <w:rFonts w:ascii="Arial" w:eastAsia="Times New Roman" w:hAnsi="Arial" w:cs="Times New Roman"/>
      <w:color w:val="000000"/>
      <w:szCs w:val="20"/>
      <w:lang w:val="en-GB"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843C93"/>
    <w:pPr>
      <w:spacing w:before="120" w:after="12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lang w:val="en-GB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843C93"/>
    <w:pPr>
      <w:spacing w:after="0" w:line="240" w:lineRule="auto"/>
      <w:ind w:left="220"/>
    </w:pPr>
    <w:rPr>
      <w:rFonts w:ascii="Arial" w:eastAsia="Times New Roman" w:hAnsi="Arial" w:cs="Arial"/>
      <w:smallCaps/>
      <w:color w:val="000000"/>
      <w:sz w:val="20"/>
      <w:szCs w:val="20"/>
      <w:lang w:val="en-GB"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843C93"/>
    <w:pPr>
      <w:spacing w:after="0" w:line="240" w:lineRule="auto"/>
      <w:ind w:left="440"/>
    </w:pPr>
    <w:rPr>
      <w:rFonts w:ascii="Arial" w:eastAsia="Times New Roman" w:hAnsi="Arial" w:cs="Arial"/>
      <w:i/>
      <w:iCs/>
      <w:color w:val="000000"/>
      <w:sz w:val="20"/>
      <w:szCs w:val="20"/>
      <w:lang w:val="en-GB"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843C93"/>
    <w:pPr>
      <w:spacing w:after="0" w:line="240" w:lineRule="auto"/>
      <w:ind w:left="660"/>
    </w:pPr>
    <w:rPr>
      <w:rFonts w:ascii="Arial" w:eastAsia="Times New Roman" w:hAnsi="Arial" w:cs="Arial"/>
      <w:color w:val="000000"/>
      <w:sz w:val="18"/>
      <w:szCs w:val="18"/>
      <w:lang w:val="en-GB"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843C93"/>
    <w:pPr>
      <w:spacing w:after="0" w:line="240" w:lineRule="auto"/>
      <w:ind w:left="880"/>
    </w:pPr>
    <w:rPr>
      <w:rFonts w:ascii="Arial" w:eastAsia="Times New Roman" w:hAnsi="Arial" w:cs="Arial"/>
      <w:color w:val="000000"/>
      <w:sz w:val="18"/>
      <w:szCs w:val="18"/>
      <w:lang w:val="en-GB"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843C93"/>
    <w:pPr>
      <w:spacing w:after="0" w:line="240" w:lineRule="auto"/>
      <w:ind w:left="1100"/>
    </w:pPr>
    <w:rPr>
      <w:rFonts w:ascii="Arial" w:eastAsia="Times New Roman" w:hAnsi="Arial" w:cs="Arial"/>
      <w:color w:val="000000"/>
      <w:sz w:val="18"/>
      <w:szCs w:val="18"/>
      <w:lang w:val="en-GB"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843C93"/>
    <w:pPr>
      <w:spacing w:after="0" w:line="240" w:lineRule="auto"/>
      <w:ind w:left="1320"/>
    </w:pPr>
    <w:rPr>
      <w:rFonts w:ascii="Arial" w:eastAsia="Times New Roman" w:hAnsi="Arial" w:cs="Arial"/>
      <w:color w:val="000000"/>
      <w:sz w:val="18"/>
      <w:szCs w:val="18"/>
      <w:lang w:val="en-GB"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843C93"/>
    <w:pPr>
      <w:spacing w:after="0" w:line="240" w:lineRule="auto"/>
      <w:ind w:left="1540"/>
    </w:pPr>
    <w:rPr>
      <w:rFonts w:ascii="Arial" w:eastAsia="Times New Roman" w:hAnsi="Arial" w:cs="Arial"/>
      <w:color w:val="000000"/>
      <w:sz w:val="18"/>
      <w:szCs w:val="18"/>
      <w:lang w:val="en-GB"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843C93"/>
    <w:pPr>
      <w:spacing w:after="0" w:line="240" w:lineRule="auto"/>
      <w:ind w:left="1760"/>
    </w:pPr>
    <w:rPr>
      <w:rFonts w:ascii="Arial" w:eastAsia="Times New Roman" w:hAnsi="Arial" w:cs="Arial"/>
      <w:color w:val="000000"/>
      <w:sz w:val="18"/>
      <w:szCs w:val="18"/>
      <w:lang w:val="en-GB" w:eastAsia="en-US"/>
    </w:rPr>
  </w:style>
  <w:style w:type="paragraph" w:customStyle="1" w:styleId="5Text">
    <w:name w:val="5 Text"/>
    <w:basedOn w:val="Normal"/>
    <w:link w:val="5TextChar"/>
    <w:rsid w:val="00843C93"/>
    <w:pPr>
      <w:spacing w:before="120" w:after="0" w:line="240" w:lineRule="auto"/>
    </w:pPr>
    <w:rPr>
      <w:rFonts w:ascii="Verdana" w:eastAsia="Times New Roman" w:hAnsi="Verdana" w:cs="Courier New"/>
      <w:sz w:val="20"/>
      <w:szCs w:val="20"/>
      <w:lang w:val="en-GB" w:eastAsia="en-US"/>
    </w:rPr>
  </w:style>
  <w:style w:type="character" w:customStyle="1" w:styleId="5TextChar">
    <w:name w:val="5 Text Char"/>
    <w:basedOn w:val="Standardstycketeckensnitt"/>
    <w:link w:val="5Text"/>
    <w:rsid w:val="00843C93"/>
    <w:rPr>
      <w:rFonts w:ascii="Verdana" w:eastAsia="Times New Roman" w:hAnsi="Verdana" w:cs="Courier New"/>
      <w:sz w:val="20"/>
      <w:szCs w:val="20"/>
      <w:lang w:val="en-GB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43C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GB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843C9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GB" w:eastAsia="en-US"/>
    </w:rPr>
  </w:style>
  <w:style w:type="character" w:styleId="Betoning">
    <w:name w:val="Emphasis"/>
    <w:basedOn w:val="Standardstycketeckensnitt"/>
    <w:uiPriority w:val="20"/>
    <w:qFormat/>
    <w:rsid w:val="00843C93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84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googqs-tidbit">
    <w:name w:val="goog_qs-tidbit"/>
    <w:basedOn w:val="Standardstycketeckensnitt"/>
    <w:rsid w:val="00843C93"/>
  </w:style>
  <w:style w:type="paragraph" w:customStyle="1" w:styleId="Default">
    <w:name w:val="Default"/>
    <w:rsid w:val="00843C93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843C93"/>
  </w:style>
  <w:style w:type="paragraph" w:styleId="Kommentarer">
    <w:name w:val="annotation text"/>
    <w:basedOn w:val="Normal"/>
    <w:link w:val="KommentarerChar"/>
    <w:uiPriority w:val="99"/>
    <w:semiHidden/>
    <w:unhideWhenUsed/>
    <w:rsid w:val="00843C9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GB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3C93"/>
    <w:rPr>
      <w:rFonts w:ascii="Arial" w:eastAsia="Times New Roman" w:hAnsi="Arial" w:cs="Times New Roman"/>
      <w:color w:val="000000"/>
      <w:sz w:val="20"/>
      <w:szCs w:val="20"/>
      <w:lang w:val="en-GB" w:eastAsia="en-US"/>
    </w:rPr>
  </w:style>
  <w:style w:type="character" w:styleId="Stark">
    <w:name w:val="Strong"/>
    <w:basedOn w:val="Standardstycketeckensnitt"/>
    <w:uiPriority w:val="22"/>
    <w:qFormat/>
    <w:rsid w:val="00843C93"/>
    <w:rPr>
      <w:b/>
      <w:bCs/>
    </w:rPr>
  </w:style>
  <w:style w:type="paragraph" w:customStyle="1" w:styleId="0903fh">
    <w:name w:val="0903_fh"/>
    <w:aliases w:val="fh"/>
    <w:basedOn w:val="Normal"/>
    <w:rsid w:val="00843C93"/>
    <w:pPr>
      <w:spacing w:before="40" w:after="120" w:line="240" w:lineRule="auto"/>
      <w:ind w:left="101" w:right="43"/>
    </w:pPr>
    <w:rPr>
      <w:rFonts w:ascii="Arial" w:eastAsia="Times New Roman" w:hAnsi="Arial" w:cs="Times New Roman"/>
      <w:bCs/>
      <w:color w:val="000000"/>
      <w:sz w:val="24"/>
      <w:szCs w:val="24"/>
      <w:lang w:val="en-US"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3C9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3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customStyle="1" w:styleId="NormalC1014">
    <w:name w:val="Normal.C10/14"/>
    <w:rsid w:val="00C83A91"/>
    <w:pPr>
      <w:widowControl w:val="0"/>
      <w:spacing w:after="0" w:line="280" w:lineRule="exact"/>
    </w:pPr>
    <w:rPr>
      <w:rFonts w:ascii="Centennial LT Std 45 Light" w:eastAsia="Times New Roman" w:hAnsi="Centennial LT Std 45 Light" w:cs="Times New Roman"/>
      <w:sz w:val="20"/>
      <w:szCs w:val="20"/>
      <w:lang w:eastAsia="sv-SE"/>
    </w:rPr>
  </w:style>
  <w:style w:type="table" w:customStyle="1" w:styleId="Oformateradtabell11">
    <w:name w:val="Oformaterad tabell 11"/>
    <w:basedOn w:val="Normaltabell"/>
    <w:uiPriority w:val="41"/>
    <w:rsid w:val="00C83A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10">
    <w:name w:val="Oformaterad tabell 11"/>
    <w:basedOn w:val="Normaltabell"/>
    <w:uiPriority w:val="41"/>
    <w:rsid w:val="002224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rutnt1">
    <w:name w:val="Tabellrutnät1"/>
    <w:basedOn w:val="Normaltabell"/>
    <w:next w:val="Tabellrutnt"/>
    <w:uiPriority w:val="59"/>
    <w:rsid w:val="00E5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446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88"/>
      <w:szCs w:val="88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446D04"/>
    <w:rPr>
      <w:rFonts w:ascii="Arial" w:eastAsia="Arial" w:hAnsi="Arial" w:cs="Arial"/>
      <w:sz w:val="88"/>
      <w:szCs w:val="88"/>
      <w:lang w:val="en-US" w:eastAsia="en-US"/>
    </w:rPr>
  </w:style>
  <w:style w:type="paragraph" w:customStyle="1" w:styleId="p1">
    <w:name w:val="p1"/>
    <w:basedOn w:val="Normal"/>
    <w:rsid w:val="00446D04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  <w:lang w:val="en-US" w:eastAsia="en-US"/>
    </w:rPr>
  </w:style>
  <w:style w:type="character" w:customStyle="1" w:styleId="s1">
    <w:name w:val="s1"/>
    <w:basedOn w:val="Standardstycketeckensnitt"/>
    <w:rsid w:val="00446D04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822">
              <w:marLeft w:val="88"/>
              <w:marRight w:val="8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F9347-806C-3043-B342-462273A4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pean08</dc:creator>
  <cp:lastModifiedBy>Peter Andersson</cp:lastModifiedBy>
  <cp:revision>516</cp:revision>
  <cp:lastPrinted>2017-04-26T17:36:00Z</cp:lastPrinted>
  <dcterms:created xsi:type="dcterms:W3CDTF">2014-07-09T12:28:00Z</dcterms:created>
  <dcterms:modified xsi:type="dcterms:W3CDTF">2020-04-23T14:24:00Z</dcterms:modified>
</cp:coreProperties>
</file>